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4FA8" w14:textId="77777777" w:rsidR="00C844E7" w:rsidRDefault="00343FF3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04E34C5" wp14:editId="734B2E1F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F0B527" w14:textId="77777777" w:rsidR="00C844E7" w:rsidRPr="00095143" w:rsidRDefault="00C844E7">
      <w:pPr>
        <w:pStyle w:val="Standard"/>
        <w:ind w:left="6372"/>
        <w:jc w:val="right"/>
        <w:rPr>
          <w:rFonts w:cs="Calibri"/>
          <w:sz w:val="20"/>
          <w:szCs w:val="20"/>
        </w:rPr>
      </w:pPr>
    </w:p>
    <w:p w14:paraId="646259D4" w14:textId="77777777" w:rsidR="00C844E7" w:rsidRPr="00095143" w:rsidRDefault="00343FF3">
      <w:pPr>
        <w:pStyle w:val="Standard"/>
        <w:ind w:left="6372"/>
        <w:jc w:val="right"/>
        <w:rPr>
          <w:sz w:val="20"/>
          <w:szCs w:val="22"/>
        </w:rPr>
      </w:pPr>
      <w:r w:rsidRPr="00095143">
        <w:rPr>
          <w:rFonts w:cs="Calibri"/>
          <w:i/>
          <w:sz w:val="20"/>
          <w:szCs w:val="20"/>
        </w:rPr>
        <w:t xml:space="preserve">Załącznik Nr 1 </w:t>
      </w:r>
      <w:r w:rsidRPr="00095143">
        <w:rPr>
          <w:rFonts w:cs="Calibri"/>
          <w:b w:val="0"/>
          <w:bCs/>
          <w:i/>
          <w:sz w:val="20"/>
          <w:szCs w:val="20"/>
        </w:rPr>
        <w:t>d</w:t>
      </w:r>
      <w:r w:rsidRPr="00095143">
        <w:rPr>
          <w:rFonts w:cs="Calibri"/>
          <w:b w:val="0"/>
          <w:i/>
          <w:sz w:val="20"/>
          <w:szCs w:val="20"/>
        </w:rPr>
        <w:t>o Zapytania ofertowego</w:t>
      </w:r>
    </w:p>
    <w:p w14:paraId="2C1D10DA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721C582E" w14:textId="77777777" w:rsidR="00C844E7" w:rsidRDefault="00C844E7">
      <w:pPr>
        <w:pStyle w:val="Standard"/>
        <w:rPr>
          <w:rFonts w:cs="Calibri"/>
        </w:rPr>
      </w:pPr>
    </w:p>
    <w:p w14:paraId="446FC682" w14:textId="4BA7040B" w:rsidR="00C844E7" w:rsidRDefault="00343FF3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694332">
        <w:rPr>
          <w:rFonts w:cs="Calibri"/>
          <w:b w:val="0"/>
          <w:sz w:val="22"/>
        </w:rPr>
        <w:t>13.</w:t>
      </w:r>
      <w:r>
        <w:rPr>
          <w:rFonts w:cs="Calibri"/>
          <w:b w:val="0"/>
          <w:sz w:val="22"/>
        </w:rPr>
        <w:t>2</w:t>
      </w:r>
      <w:r w:rsidR="00B96A42">
        <w:rPr>
          <w:rFonts w:cs="Calibri"/>
          <w:b w:val="0"/>
          <w:sz w:val="22"/>
        </w:rPr>
        <w:t>2</w:t>
      </w:r>
    </w:p>
    <w:p w14:paraId="0F1F555A" w14:textId="77777777" w:rsidR="00C844E7" w:rsidRDefault="00C844E7">
      <w:pPr>
        <w:pStyle w:val="Standard"/>
      </w:pPr>
    </w:p>
    <w:p w14:paraId="401A154B" w14:textId="77777777" w:rsidR="00C844E7" w:rsidRDefault="00C844E7">
      <w:pPr>
        <w:pStyle w:val="Standard"/>
        <w:jc w:val="center"/>
      </w:pPr>
    </w:p>
    <w:p w14:paraId="43AFAF8B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45EE4468" w14:textId="77777777" w:rsidR="00C844E7" w:rsidRDefault="00C844E7">
      <w:pPr>
        <w:pStyle w:val="Standard"/>
        <w:spacing w:line="100" w:lineRule="atLeast"/>
      </w:pPr>
    </w:p>
    <w:p w14:paraId="60C32C9C" w14:textId="77777777" w:rsidR="00C844E7" w:rsidRDefault="00C844E7">
      <w:pPr>
        <w:pStyle w:val="Standard"/>
        <w:spacing w:line="100" w:lineRule="atLeast"/>
      </w:pPr>
    </w:p>
    <w:p w14:paraId="3A934CE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FFA8A98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09A3BE0B" w14:textId="033DAB56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1023A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E1023A">
        <w:rPr>
          <w:b w:val="0"/>
          <w:sz w:val="22"/>
        </w:rPr>
        <w:t>6</w:t>
      </w:r>
    </w:p>
    <w:p w14:paraId="69BE50C9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452E0FFA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1327C550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77C93938" w14:textId="77777777" w:rsidR="00C844E7" w:rsidRDefault="00C844E7">
      <w:pPr>
        <w:pStyle w:val="Standard"/>
        <w:spacing w:line="360" w:lineRule="auto"/>
        <w:rPr>
          <w:sz w:val="22"/>
        </w:rPr>
      </w:pPr>
    </w:p>
    <w:p w14:paraId="3FA9FA70" w14:textId="6D6B5536" w:rsidR="00C844E7" w:rsidRPr="00964F54" w:rsidRDefault="00343FF3" w:rsidP="00964F54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96CBB" w14:textId="78B9C3E0" w:rsidR="00C844E7" w:rsidRPr="00095143" w:rsidRDefault="00343FF3" w:rsidP="00095143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095143" w:rsidRPr="00095143">
        <w:rPr>
          <w:i/>
          <w:sz w:val="22"/>
        </w:rPr>
        <w:t>Świadczenie usług logopedycznych w Punkcie Konsultacyjnym dla Rodzin przy Centrum Usług Społecznych w Kozienicach</w:t>
      </w:r>
      <w:r w:rsidR="00095143" w:rsidRPr="00095143">
        <w:rPr>
          <w:b w:val="0"/>
          <w:i/>
          <w:sz w:val="22"/>
        </w:rPr>
        <w:t xml:space="preserve"> </w:t>
      </w:r>
      <w:r w:rsidRPr="00095143"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</w:t>
      </w:r>
      <w:r w:rsidRPr="00095143">
        <w:rPr>
          <w:i/>
          <w:sz w:val="22"/>
        </w:rPr>
        <w:t> s</w:t>
      </w:r>
      <w:r w:rsidRPr="00095143">
        <w:rPr>
          <w:b w:val="0"/>
          <w:sz w:val="22"/>
        </w:rPr>
        <w:t>kładamy niniejszą ofertę.</w:t>
      </w:r>
      <w:r w:rsidRPr="00095143">
        <w:rPr>
          <w:b w:val="0"/>
          <w:sz w:val="22"/>
        </w:rPr>
        <w:br/>
      </w:r>
    </w:p>
    <w:p w14:paraId="59CD3E2A" w14:textId="5DC60571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17135835" w14:textId="77777777" w:rsidR="00694332" w:rsidRPr="00694332" w:rsidRDefault="00694332" w:rsidP="00694332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 w:rsidRPr="00694332">
        <w:rPr>
          <w:b w:val="0"/>
          <w:sz w:val="22"/>
        </w:rPr>
        <w:t>•</w:t>
      </w:r>
      <w:r w:rsidRPr="00694332">
        <w:rPr>
          <w:b w:val="0"/>
          <w:sz w:val="22"/>
        </w:rPr>
        <w:tab/>
        <w:t>Stawka za godzinę wykonanej usługi:</w:t>
      </w:r>
    </w:p>
    <w:p w14:paraId="5C2BB574" w14:textId="627B1B2A" w:rsidR="00694332" w:rsidRPr="00694332" w:rsidRDefault="00694332" w:rsidP="00694332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 w:rsidRPr="00694332">
        <w:rPr>
          <w:bCs/>
          <w:sz w:val="22"/>
        </w:rPr>
        <w:t xml:space="preserve">        Netto:</w:t>
      </w:r>
      <w:r w:rsidRPr="00694332">
        <w:rPr>
          <w:b w:val="0"/>
          <w:sz w:val="22"/>
        </w:rPr>
        <w:t>………………..(słownie:……………………………..)</w:t>
      </w:r>
    </w:p>
    <w:p w14:paraId="13DD18EE" w14:textId="65506833" w:rsidR="00694332" w:rsidRPr="00694332" w:rsidRDefault="00694332" w:rsidP="00694332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</w:t>
      </w:r>
      <w:r w:rsidRPr="00694332">
        <w:rPr>
          <w:b w:val="0"/>
          <w:sz w:val="22"/>
        </w:rPr>
        <w:t>Podatek Vat:………%</w:t>
      </w:r>
    </w:p>
    <w:p w14:paraId="24122A9E" w14:textId="64BA0A81" w:rsidR="00694332" w:rsidRPr="00694332" w:rsidRDefault="00694332" w:rsidP="00694332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 w:rsidRPr="00694332">
        <w:rPr>
          <w:b w:val="0"/>
          <w:sz w:val="22"/>
        </w:rPr>
        <w:t xml:space="preserve">         </w:t>
      </w:r>
      <w:r w:rsidRPr="00694332">
        <w:rPr>
          <w:bCs/>
          <w:sz w:val="22"/>
        </w:rPr>
        <w:t>Brutto:</w:t>
      </w:r>
      <w:r w:rsidRPr="00694332">
        <w:rPr>
          <w:b w:val="0"/>
          <w:sz w:val="22"/>
        </w:rPr>
        <w:t xml:space="preserve">  ………………………(słownie:……………………………………….)</w:t>
      </w:r>
    </w:p>
    <w:p w14:paraId="47741751" w14:textId="28DC5970" w:rsidR="00C844E7" w:rsidRDefault="00343FF3" w:rsidP="00694332">
      <w:pPr>
        <w:pStyle w:val="Standard"/>
        <w:numPr>
          <w:ilvl w:val="0"/>
          <w:numId w:val="3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Cena brutto za całą ofertę:</w:t>
      </w:r>
    </w:p>
    <w:p w14:paraId="4BAF6C1F" w14:textId="2044A7B4"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sz w:val="22"/>
        </w:rPr>
        <w:t xml:space="preserve">          Cena brutto</w:t>
      </w:r>
      <w:r>
        <w:rPr>
          <w:b w:val="0"/>
          <w:sz w:val="22"/>
        </w:rPr>
        <w:t xml:space="preserve">:.........................(słownie:………………………………………………………), </w:t>
      </w:r>
    </w:p>
    <w:p w14:paraId="23D3B81B" w14:textId="23C6CCFE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3D67AE">
        <w:rPr>
          <w:b w:val="0"/>
          <w:sz w:val="22"/>
        </w:rPr>
        <w:t>4</w:t>
      </w:r>
      <w:r w:rsidR="0071602D" w:rsidRPr="0071602D">
        <w:rPr>
          <w:b w:val="0"/>
          <w:sz w:val="22"/>
        </w:rPr>
        <w:t>0</w:t>
      </w:r>
      <w:r w:rsidR="0071602D"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>godzin miesięcznie)</w:t>
      </w:r>
    </w:p>
    <w:p w14:paraId="0C4AAB4B" w14:textId="23F87AD0"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b w:val="0"/>
          <w:sz w:val="22"/>
        </w:rPr>
        <w:lastRenderedPageBreak/>
        <w:t xml:space="preserve">obliczone wg wzoru: </w:t>
      </w:r>
      <w:r>
        <w:rPr>
          <w:b w:val="0"/>
          <w:sz w:val="24"/>
        </w:rPr>
        <w:t xml:space="preserve">cena brutto za 1 godz. świadczenia usługi w wysokości  ....... x </w:t>
      </w:r>
      <w:r w:rsidR="003D67AE">
        <w:rPr>
          <w:b w:val="0"/>
          <w:sz w:val="24"/>
        </w:rPr>
        <w:t>4</w:t>
      </w:r>
      <w:r w:rsidR="0071602D" w:rsidRPr="0071602D">
        <w:rPr>
          <w:b w:val="0"/>
          <w:sz w:val="24"/>
        </w:rPr>
        <w:t xml:space="preserve">0 </w:t>
      </w:r>
      <w:r>
        <w:rPr>
          <w:b w:val="0"/>
          <w:sz w:val="24"/>
        </w:rPr>
        <w:t>godz./</w:t>
      </w:r>
      <w:proofErr w:type="spellStart"/>
      <w:r>
        <w:rPr>
          <w:b w:val="0"/>
          <w:sz w:val="24"/>
        </w:rPr>
        <w:t>msc</w:t>
      </w:r>
      <w:proofErr w:type="spellEnd"/>
      <w:r>
        <w:rPr>
          <w:b w:val="0"/>
          <w:sz w:val="24"/>
        </w:rPr>
        <w:t xml:space="preserve"> x </w:t>
      </w:r>
      <w:r w:rsidR="003D67AE">
        <w:rPr>
          <w:b w:val="0"/>
          <w:sz w:val="24"/>
        </w:rPr>
        <w:t>5</w:t>
      </w:r>
      <w:r w:rsidR="0071602D">
        <w:rPr>
          <w:b w:val="0"/>
          <w:color w:val="FF0000"/>
          <w:sz w:val="24"/>
        </w:rPr>
        <w:t xml:space="preserve"> </w:t>
      </w:r>
      <w:proofErr w:type="spellStart"/>
      <w:r>
        <w:rPr>
          <w:b w:val="0"/>
          <w:sz w:val="24"/>
        </w:rPr>
        <w:t>msc</w:t>
      </w:r>
      <w:proofErr w:type="spellEnd"/>
      <w:r>
        <w:rPr>
          <w:b w:val="0"/>
          <w:sz w:val="24"/>
        </w:rPr>
        <w:t xml:space="preserve"> </w:t>
      </w:r>
    </w:p>
    <w:p w14:paraId="279A1AAA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podana cena zawiera wszystkie koszty związane z realizacją przedmiotu zamówienia, w tym koszty każdorazowego dojazdu na miejsce wykonywania usługi.</w:t>
      </w:r>
    </w:p>
    <w:p w14:paraId="5DFDAAF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6795DE2A" w14:textId="620C0B5D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 oraz uprawnienia do wykonania zamówienia.</w:t>
      </w:r>
    </w:p>
    <w:p w14:paraId="7B78CFD0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64C9679B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1D9887B1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7F9A57B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5F24973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19CB1E89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205F2EA9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7E8DC868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343" w14:textId="77777777" w:rsidR="009A54E9" w:rsidRDefault="00343FF3">
      <w:r>
        <w:separator/>
      </w:r>
    </w:p>
  </w:endnote>
  <w:endnote w:type="continuationSeparator" w:id="0">
    <w:p w14:paraId="30527C97" w14:textId="77777777" w:rsidR="009A54E9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632F" w14:textId="77777777" w:rsidR="009A54E9" w:rsidRDefault="00343FF3">
      <w:r>
        <w:rPr>
          <w:color w:val="000000"/>
        </w:rPr>
        <w:separator/>
      </w:r>
    </w:p>
  </w:footnote>
  <w:footnote w:type="continuationSeparator" w:id="0">
    <w:p w14:paraId="296392CA" w14:textId="77777777" w:rsidR="009A54E9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4F50"/>
    <w:multiLevelType w:val="hybridMultilevel"/>
    <w:tmpl w:val="F3CA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2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62418928">
    <w:abstractNumId w:val="2"/>
  </w:num>
  <w:num w:numId="2" w16cid:durableId="1842307589">
    <w:abstractNumId w:val="1"/>
  </w:num>
  <w:num w:numId="3" w16cid:durableId="40083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095143"/>
    <w:rsid w:val="00343FF3"/>
    <w:rsid w:val="003D67AE"/>
    <w:rsid w:val="00694332"/>
    <w:rsid w:val="0071466A"/>
    <w:rsid w:val="0071602D"/>
    <w:rsid w:val="00964F54"/>
    <w:rsid w:val="009A54E9"/>
    <w:rsid w:val="00B96A42"/>
    <w:rsid w:val="00C844E7"/>
    <w:rsid w:val="00E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CCA3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4</cp:revision>
  <cp:lastPrinted>2022-06-27T12:37:00Z</cp:lastPrinted>
  <dcterms:created xsi:type="dcterms:W3CDTF">2022-06-15T10:34:00Z</dcterms:created>
  <dcterms:modified xsi:type="dcterms:W3CDTF">2022-06-27T12:37:00Z</dcterms:modified>
</cp:coreProperties>
</file>